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DCB5" w14:textId="314FB418" w:rsidR="004B444F" w:rsidRPr="002871E1" w:rsidRDefault="004B444F" w:rsidP="00311FAA">
      <w:pPr>
        <w:pStyle w:val="docdata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object w:dxaOrig="924" w:dyaOrig="1236" w14:anchorId="61DDE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61.8pt" o:ole="" filled="t">
            <v:fill color2="black"/>
            <v:imagedata r:id="rId6" o:title=""/>
            <o:lock v:ext="edit" aspectratio="f"/>
          </v:shape>
          <o:OLEObject Type="Embed" ProgID="Word.Picture.8" ShapeID="_x0000_i1025" DrawAspect="Content" ObjectID="_1790060716" r:id="rId7"/>
        </w:object>
      </w:r>
    </w:p>
    <w:p w14:paraId="71D3E511" w14:textId="77777777" w:rsidR="004B444F" w:rsidRPr="00F73348" w:rsidRDefault="004B444F" w:rsidP="004B444F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73348">
        <w:rPr>
          <w:b/>
          <w:bCs/>
          <w:color w:val="000000"/>
          <w:sz w:val="28"/>
          <w:szCs w:val="28"/>
        </w:rPr>
        <w:t>КОМУНАЛЬНА УСТАНОВА</w:t>
      </w:r>
    </w:p>
    <w:p w14:paraId="6907AACB" w14:textId="77777777" w:rsidR="004B444F" w:rsidRPr="00F73348" w:rsidRDefault="004B444F" w:rsidP="004B444F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73348">
        <w:rPr>
          <w:b/>
          <w:bCs/>
          <w:color w:val="000000"/>
          <w:sz w:val="28"/>
          <w:szCs w:val="28"/>
        </w:rPr>
        <w:t xml:space="preserve"> «ІНКЛЮЗИВНО-РЕСУРСНИЙ ЦЕНТР»</w:t>
      </w:r>
    </w:p>
    <w:p w14:paraId="6630240E" w14:textId="77777777" w:rsidR="004B444F" w:rsidRPr="00F73348" w:rsidRDefault="004B444F" w:rsidP="004B444F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73348">
        <w:rPr>
          <w:b/>
          <w:bCs/>
          <w:color w:val="000000"/>
          <w:sz w:val="28"/>
          <w:szCs w:val="28"/>
        </w:rPr>
        <w:t>БОРИСЛАВСЬКОЇ МІСЬКОЇ РАДИ</w:t>
      </w:r>
    </w:p>
    <w:p w14:paraId="5FE42605" w14:textId="77777777" w:rsidR="004B444F" w:rsidRPr="00F73348" w:rsidRDefault="004B444F" w:rsidP="004B444F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73348">
        <w:rPr>
          <w:b/>
          <w:bCs/>
          <w:color w:val="000000"/>
          <w:sz w:val="28"/>
          <w:szCs w:val="28"/>
        </w:rPr>
        <w:t xml:space="preserve">ЛЬВІВСЬКОЇ ОБЛАСТІ  </w:t>
      </w:r>
    </w:p>
    <w:p w14:paraId="4E936E19" w14:textId="77777777" w:rsidR="004B444F" w:rsidRPr="00730E0A" w:rsidRDefault="004B444F" w:rsidP="004B444F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730E0A">
        <w:rPr>
          <w:b/>
          <w:bCs/>
          <w:color w:val="000000"/>
          <w:sz w:val="20"/>
          <w:szCs w:val="20"/>
        </w:rPr>
        <w:t xml:space="preserve">82300, </w:t>
      </w:r>
      <w:proofErr w:type="spellStart"/>
      <w:r w:rsidRPr="00730E0A">
        <w:rPr>
          <w:b/>
          <w:bCs/>
          <w:color w:val="000000"/>
          <w:sz w:val="20"/>
          <w:szCs w:val="20"/>
        </w:rPr>
        <w:t>м.Борислав</w:t>
      </w:r>
      <w:proofErr w:type="spellEnd"/>
      <w:r w:rsidRPr="00730E0A">
        <w:rPr>
          <w:b/>
          <w:bCs/>
          <w:color w:val="000000"/>
          <w:sz w:val="20"/>
          <w:szCs w:val="20"/>
        </w:rPr>
        <w:t>, вул. Шевченка, 111</w:t>
      </w:r>
    </w:p>
    <w:p w14:paraId="08F39E96" w14:textId="77777777" w:rsidR="004B444F" w:rsidRDefault="004B444F" w:rsidP="004B444F">
      <w:pPr>
        <w:pStyle w:val="a3"/>
        <w:widowControl w:val="0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Web</w:t>
      </w:r>
      <w:r>
        <w:rPr>
          <w:b/>
          <w:sz w:val="20"/>
          <w:szCs w:val="20"/>
        </w:rPr>
        <w:t xml:space="preserve"> адреса: </w:t>
      </w:r>
      <w:hyperlink r:id="rId8" w:history="1">
        <w:proofErr w:type="spellStart"/>
        <w:r w:rsidRPr="00730E0A">
          <w:rPr>
            <w:rStyle w:val="a4"/>
            <w:b/>
            <w:sz w:val="20"/>
            <w:szCs w:val="20"/>
            <w:lang w:val="en-US"/>
          </w:rPr>
          <w:t>inclusivecentrboryslav</w:t>
        </w:r>
        <w:proofErr w:type="spellEnd"/>
        <w:r w:rsidRPr="00730E0A">
          <w:rPr>
            <w:rStyle w:val="a4"/>
            <w:b/>
            <w:sz w:val="20"/>
            <w:szCs w:val="20"/>
          </w:rPr>
          <w:t>.</w:t>
        </w:r>
        <w:r w:rsidRPr="00730E0A">
          <w:rPr>
            <w:rStyle w:val="a4"/>
            <w:b/>
            <w:sz w:val="20"/>
            <w:szCs w:val="20"/>
            <w:lang w:val="en-US"/>
          </w:rPr>
          <w:t>kl</w:t>
        </w:r>
        <w:r w:rsidRPr="00730E0A">
          <w:rPr>
            <w:rStyle w:val="a4"/>
            <w:b/>
            <w:sz w:val="20"/>
            <w:szCs w:val="20"/>
          </w:rPr>
          <w:t>.</w:t>
        </w:r>
        <w:r w:rsidRPr="00730E0A">
          <w:rPr>
            <w:rStyle w:val="a4"/>
            <w:b/>
            <w:sz w:val="20"/>
            <w:szCs w:val="20"/>
            <w:lang w:val="en-US"/>
          </w:rPr>
          <w:t>com</w:t>
        </w:r>
        <w:r w:rsidRPr="00730E0A">
          <w:rPr>
            <w:rStyle w:val="a4"/>
            <w:b/>
            <w:sz w:val="20"/>
            <w:szCs w:val="20"/>
          </w:rPr>
          <w:t>.</w:t>
        </w:r>
        <w:proofErr w:type="spellStart"/>
        <w:r w:rsidRPr="00730E0A">
          <w:rPr>
            <w:rStyle w:val="a4"/>
            <w:b/>
            <w:sz w:val="20"/>
            <w:szCs w:val="20"/>
            <w:lang w:val="en-US"/>
          </w:rPr>
          <w:t>ua</w:t>
        </w:r>
        <w:proofErr w:type="spellEnd"/>
      </w:hyperlink>
    </w:p>
    <w:p w14:paraId="05178A62" w14:textId="77777777" w:rsidR="004B444F" w:rsidRPr="008D49C2" w:rsidRDefault="004B444F" w:rsidP="004B444F">
      <w:pPr>
        <w:pStyle w:val="a3"/>
        <w:widowControl w:val="0"/>
        <w:spacing w:before="0" w:beforeAutospacing="0" w:after="0" w:afterAutospacing="0"/>
        <w:rPr>
          <w:rStyle w:val="a4"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</w:t>
      </w:r>
      <w:r w:rsidRPr="00730E0A">
        <w:rPr>
          <w:b/>
          <w:sz w:val="20"/>
          <w:szCs w:val="20"/>
          <w:lang w:val="en-US"/>
        </w:rPr>
        <w:t>e</w:t>
      </w:r>
      <w:r w:rsidRPr="00730E0A">
        <w:rPr>
          <w:b/>
          <w:sz w:val="20"/>
          <w:szCs w:val="20"/>
        </w:rPr>
        <w:t>-</w:t>
      </w:r>
      <w:r w:rsidRPr="00730E0A">
        <w:rPr>
          <w:b/>
          <w:sz w:val="20"/>
          <w:szCs w:val="20"/>
          <w:lang w:val="en-US"/>
        </w:rPr>
        <w:t>mail</w:t>
      </w:r>
      <w:r w:rsidRPr="00730E0A">
        <w:rPr>
          <w:b/>
          <w:sz w:val="20"/>
          <w:szCs w:val="20"/>
        </w:rPr>
        <w:t xml:space="preserve">: </w:t>
      </w:r>
      <w:hyperlink r:id="rId9" w:history="1">
        <w:r w:rsidRPr="00ED65A1">
          <w:rPr>
            <w:rStyle w:val="a4"/>
            <w:b/>
            <w:sz w:val="20"/>
            <w:szCs w:val="20"/>
            <w:lang w:val="en-US"/>
          </w:rPr>
          <w:t>ircboryslav</w:t>
        </w:r>
        <w:r w:rsidRPr="0069680C">
          <w:rPr>
            <w:rStyle w:val="a4"/>
            <w:b/>
            <w:sz w:val="20"/>
            <w:szCs w:val="20"/>
          </w:rPr>
          <w:t>@</w:t>
        </w:r>
        <w:r w:rsidRPr="00ED65A1">
          <w:rPr>
            <w:rStyle w:val="a4"/>
            <w:b/>
            <w:sz w:val="20"/>
            <w:szCs w:val="20"/>
            <w:lang w:val="en-US"/>
          </w:rPr>
          <w:t>gmail</w:t>
        </w:r>
        <w:r w:rsidRPr="0069680C">
          <w:rPr>
            <w:rStyle w:val="a4"/>
            <w:b/>
            <w:sz w:val="20"/>
            <w:szCs w:val="20"/>
          </w:rPr>
          <w:t>.</w:t>
        </w:r>
        <w:r w:rsidRPr="00ED65A1">
          <w:rPr>
            <w:rStyle w:val="a4"/>
            <w:b/>
            <w:sz w:val="20"/>
            <w:szCs w:val="20"/>
            <w:lang w:val="en-US"/>
          </w:rPr>
          <w:t>com</w:t>
        </w:r>
      </w:hyperlink>
    </w:p>
    <w:p w14:paraId="73247351" w14:textId="77777777" w:rsidR="004B444F" w:rsidRPr="00E14226" w:rsidRDefault="004B444F" w:rsidP="004B444F">
      <w:pPr>
        <w:pStyle w:val="a3"/>
        <w:widowControl w:val="0"/>
        <w:spacing w:before="0" w:beforeAutospacing="0" w:after="0" w:afterAutospacing="0"/>
        <w:jc w:val="center"/>
        <w:rPr>
          <w:b/>
          <w:sz w:val="20"/>
          <w:szCs w:val="20"/>
        </w:rPr>
      </w:pPr>
      <w:r w:rsidRPr="00E14226">
        <w:rPr>
          <w:b/>
          <w:sz w:val="20"/>
          <w:szCs w:val="20"/>
        </w:rPr>
        <w:t>Код ЄДРПОУ</w:t>
      </w:r>
      <w:r>
        <w:rPr>
          <w:b/>
          <w:sz w:val="20"/>
          <w:szCs w:val="20"/>
        </w:rPr>
        <w:t xml:space="preserve"> 42255569</w:t>
      </w:r>
    </w:p>
    <w:p w14:paraId="667CEEB1" w14:textId="77777777" w:rsidR="004B444F" w:rsidRDefault="004B444F" w:rsidP="003961A3">
      <w:pPr>
        <w:spacing w:after="0"/>
      </w:pPr>
    </w:p>
    <w:p w14:paraId="3739298D" w14:textId="22E02955" w:rsidR="004B444F" w:rsidRPr="004B444F" w:rsidRDefault="0065624C" w:rsidP="00363EFC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EF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24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жовтня</w:t>
      </w:r>
      <w:r w:rsidRPr="0065624C">
        <w:rPr>
          <w:rFonts w:ascii="Times New Roman" w:hAnsi="Times New Roman" w:cs="Times New Roman"/>
          <w:sz w:val="28"/>
          <w:szCs w:val="28"/>
        </w:rPr>
        <w:t xml:space="preserve"> 2024 року № </w:t>
      </w:r>
      <w:r w:rsidR="007A6957">
        <w:rPr>
          <w:rFonts w:ascii="Times New Roman" w:hAnsi="Times New Roman" w:cs="Times New Roman"/>
          <w:sz w:val="28"/>
          <w:szCs w:val="28"/>
        </w:rPr>
        <w:t>23</w:t>
      </w:r>
      <w:r w:rsidRPr="0065624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5624C">
        <w:rPr>
          <w:rFonts w:ascii="Times New Roman" w:hAnsi="Times New Roman" w:cs="Times New Roman"/>
          <w:sz w:val="28"/>
          <w:szCs w:val="28"/>
        </w:rPr>
        <w:t xml:space="preserve"> </w:t>
      </w:r>
      <w:r w:rsidR="003961A3" w:rsidRPr="004B444F">
        <w:rPr>
          <w:rFonts w:ascii="Times New Roman" w:hAnsi="Times New Roman" w:cs="Times New Roman"/>
          <w:b/>
          <w:bCs/>
          <w:sz w:val="28"/>
          <w:szCs w:val="28"/>
        </w:rPr>
        <w:t xml:space="preserve">Керівникам закладів освіти </w:t>
      </w:r>
      <w:r w:rsidR="00F527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4501C6" w:rsidRPr="004B444F">
        <w:rPr>
          <w:rFonts w:ascii="Times New Roman" w:hAnsi="Times New Roman" w:cs="Times New Roman"/>
          <w:b/>
          <w:bCs/>
          <w:sz w:val="28"/>
          <w:szCs w:val="28"/>
        </w:rPr>
        <w:t xml:space="preserve">Бориславської </w:t>
      </w:r>
      <w:r w:rsidR="00255873">
        <w:rPr>
          <w:rFonts w:ascii="Times New Roman" w:hAnsi="Times New Roman" w:cs="Times New Roman"/>
          <w:b/>
          <w:bCs/>
          <w:sz w:val="28"/>
          <w:szCs w:val="28"/>
        </w:rPr>
        <w:t xml:space="preserve">ТГ та </w:t>
      </w:r>
      <w:proofErr w:type="spellStart"/>
      <w:r w:rsidR="00255873">
        <w:rPr>
          <w:rFonts w:ascii="Times New Roman" w:hAnsi="Times New Roman" w:cs="Times New Roman"/>
          <w:b/>
          <w:bCs/>
          <w:sz w:val="28"/>
          <w:szCs w:val="28"/>
        </w:rPr>
        <w:t>м.Ченстохова</w:t>
      </w:r>
      <w:proofErr w:type="spellEnd"/>
      <w:r w:rsidR="00255873">
        <w:rPr>
          <w:rFonts w:ascii="Times New Roman" w:hAnsi="Times New Roman" w:cs="Times New Roman"/>
          <w:b/>
          <w:bCs/>
          <w:sz w:val="28"/>
          <w:szCs w:val="28"/>
        </w:rPr>
        <w:t xml:space="preserve"> (Польща)</w:t>
      </w:r>
    </w:p>
    <w:p w14:paraId="3242FB74" w14:textId="77777777" w:rsidR="0065624C" w:rsidRPr="0065624C" w:rsidRDefault="0065624C" w:rsidP="00F527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F4B85E4" w14:textId="4DFB5632" w:rsidR="003961A3" w:rsidRPr="004B444F" w:rsidRDefault="0065624C" w:rsidP="003961A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B444F">
        <w:rPr>
          <w:rFonts w:ascii="Times New Roman" w:hAnsi="Times New Roman" w:cs="Times New Roman"/>
          <w:b/>
          <w:bCs/>
          <w:sz w:val="28"/>
          <w:szCs w:val="28"/>
        </w:rPr>
        <w:t>Про проведення</w:t>
      </w:r>
      <w:r w:rsidR="003961A3" w:rsidRPr="004B4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4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5873">
        <w:rPr>
          <w:rFonts w:ascii="Times New Roman" w:hAnsi="Times New Roman" w:cs="Times New Roman"/>
          <w:b/>
          <w:bCs/>
          <w:sz w:val="28"/>
          <w:szCs w:val="28"/>
        </w:rPr>
        <w:t xml:space="preserve">міжнародного </w:t>
      </w:r>
      <w:r w:rsidRPr="004B444F">
        <w:rPr>
          <w:rFonts w:ascii="Times New Roman" w:hAnsi="Times New Roman" w:cs="Times New Roman"/>
          <w:b/>
          <w:bCs/>
          <w:sz w:val="28"/>
          <w:szCs w:val="28"/>
        </w:rPr>
        <w:t xml:space="preserve">конкурсу </w:t>
      </w:r>
      <w:r w:rsidR="004501C6" w:rsidRPr="004B444F">
        <w:rPr>
          <w:rFonts w:ascii="Times New Roman" w:hAnsi="Times New Roman" w:cs="Times New Roman"/>
          <w:b/>
          <w:bCs/>
          <w:sz w:val="28"/>
          <w:szCs w:val="28"/>
        </w:rPr>
        <w:t>малюнка</w:t>
      </w:r>
    </w:p>
    <w:p w14:paraId="65C9820F" w14:textId="28ADEC3B" w:rsidR="003961A3" w:rsidRPr="004B444F" w:rsidRDefault="003961A3" w:rsidP="003961A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B444F">
        <w:rPr>
          <w:rFonts w:ascii="Times New Roman" w:hAnsi="Times New Roman" w:cs="Times New Roman"/>
          <w:b/>
          <w:bCs/>
          <w:sz w:val="28"/>
          <w:szCs w:val="28"/>
        </w:rPr>
        <w:t>для осіб з особливими освітніми потребами</w:t>
      </w:r>
    </w:p>
    <w:p w14:paraId="010F9A01" w14:textId="77777777" w:rsidR="00255873" w:rsidRPr="004B444F" w:rsidRDefault="003961A3" w:rsidP="0025587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B444F">
        <w:rPr>
          <w:rFonts w:ascii="Times New Roman" w:hAnsi="Times New Roman" w:cs="Times New Roman"/>
          <w:b/>
          <w:bCs/>
          <w:sz w:val="28"/>
          <w:szCs w:val="28"/>
        </w:rPr>
        <w:t xml:space="preserve">Бориславської ТГ </w:t>
      </w:r>
      <w:r w:rsidR="00255873">
        <w:rPr>
          <w:rFonts w:ascii="Times New Roman" w:hAnsi="Times New Roman" w:cs="Times New Roman"/>
          <w:b/>
          <w:bCs/>
          <w:sz w:val="28"/>
          <w:szCs w:val="28"/>
        </w:rPr>
        <w:t xml:space="preserve">та </w:t>
      </w:r>
      <w:proofErr w:type="spellStart"/>
      <w:r w:rsidR="00255873">
        <w:rPr>
          <w:rFonts w:ascii="Times New Roman" w:hAnsi="Times New Roman" w:cs="Times New Roman"/>
          <w:b/>
          <w:bCs/>
          <w:sz w:val="28"/>
          <w:szCs w:val="28"/>
        </w:rPr>
        <w:t>м.Ченстохова</w:t>
      </w:r>
      <w:proofErr w:type="spellEnd"/>
      <w:r w:rsidR="00255873">
        <w:rPr>
          <w:rFonts w:ascii="Times New Roman" w:hAnsi="Times New Roman" w:cs="Times New Roman"/>
          <w:b/>
          <w:bCs/>
          <w:sz w:val="28"/>
          <w:szCs w:val="28"/>
        </w:rPr>
        <w:t xml:space="preserve"> (Польща)</w:t>
      </w:r>
    </w:p>
    <w:p w14:paraId="5A70BB5C" w14:textId="31DB1570" w:rsidR="003961A3" w:rsidRPr="00F52772" w:rsidRDefault="0065624C" w:rsidP="003961A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B444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961A3" w:rsidRPr="004B444F">
        <w:rPr>
          <w:rFonts w:ascii="Times New Roman" w:hAnsi="Times New Roman" w:cs="Times New Roman"/>
          <w:b/>
          <w:bCs/>
          <w:sz w:val="28"/>
          <w:szCs w:val="28"/>
        </w:rPr>
        <w:t>Я намалюю на папері…</w:t>
      </w:r>
      <w:r w:rsidRPr="004B444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3F7E82C5" w14:textId="35386868" w:rsidR="004B444F" w:rsidRPr="00311FAA" w:rsidRDefault="004501C6" w:rsidP="00311FAA">
      <w:pPr>
        <w:pStyle w:val="a3"/>
        <w:spacing w:before="0" w:beforeAutospacing="0" w:after="0" w:afterAutospacing="0" w:line="276" w:lineRule="auto"/>
        <w:ind w:firstLine="708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="003961A3"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онкурс малюнка «</w:t>
      </w:r>
      <w:r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намалюю на папері</w:t>
      </w:r>
      <w:r w:rsidR="003961A3"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 проводиться</w:t>
      </w:r>
      <w:r w:rsidR="00252363"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55873"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відділом освіти Бориславської міської ради  та </w:t>
      </w:r>
      <w:r w:rsidR="00252363"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 «ІНКЛЮЗИВНО-РЕСУРСНИЙ ЦЕНТР»</w:t>
      </w:r>
      <w:r w:rsidR="003961A3"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52363"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БОРИСЛАВСЬКОЇ МІСЬКОЇ РАДИ </w:t>
      </w:r>
      <w:r w:rsidR="00F73348"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спільно з Спілкою спеціальних шкіл №23 ім. </w:t>
      </w:r>
      <w:proofErr w:type="spellStart"/>
      <w:r w:rsidR="00F73348"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Я.Корчака</w:t>
      </w:r>
      <w:proofErr w:type="spellEnd"/>
      <w:r w:rsidR="00F73348"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м. </w:t>
      </w:r>
      <w:proofErr w:type="spellStart"/>
      <w:r w:rsidR="00F73348"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Ченстохова</w:t>
      </w:r>
      <w:proofErr w:type="spellEnd"/>
      <w:r w:rsidR="00F73348"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</w:t>
      </w:r>
      <w:r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 підтримки </w:t>
      </w:r>
      <w:r w:rsidR="004B444F"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віце-</w:t>
      </w:r>
      <w:r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президента</w:t>
      </w:r>
      <w:r w:rsidR="002871E1"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м.Ченстохов</w:t>
      </w:r>
      <w:r w:rsidR="00255873"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proofErr w:type="spellEnd"/>
      <w:r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55873"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Ришарда</w:t>
      </w:r>
      <w:proofErr w:type="spellEnd"/>
      <w:r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Стефаняка</w:t>
      </w:r>
      <w:proofErr w:type="spellEnd"/>
      <w:r w:rsidR="00F73348"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311FAA"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B444F"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Конкурс спрямований на підтримку </w:t>
      </w:r>
      <w:r w:rsidR="002871E1"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осіб</w:t>
      </w:r>
      <w:r w:rsidR="004B444F" w:rsidRPr="00311FA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 особливими освітніми потребами та їх інтеграцію в суспільство. </w:t>
      </w:r>
    </w:p>
    <w:p w14:paraId="1D941D4A" w14:textId="73E5701C" w:rsidR="00DA1E12" w:rsidRPr="00311FAA" w:rsidRDefault="004B444F" w:rsidP="00311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1FAA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 конкурсі можуть брати участь </w:t>
      </w:r>
      <w:r w:rsidR="00255873" w:rsidRPr="00311FAA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особи з</w:t>
      </w:r>
      <w:r w:rsidRPr="00311FAA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ООП від 3 до 18 років (роботи будуть оцінюватися за трьома віковими категоріями: 3-6 років, 7-12 років і 13-18 років). Офіційне підтвердження  для участі у конкурсі не потрібно.</w:t>
      </w:r>
      <w:r w:rsidR="002871E1" w:rsidRPr="00311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11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конкурс необхідно представити малюнок  розміром А4 або А3. Малюнки можуть бути виконані на будь-якому матеріалі і в довільній техніці малювання. Кожен учасник може представити не більше однієї роботи</w:t>
      </w:r>
      <w:r w:rsidR="00255873" w:rsidRPr="00311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для цього необхідно надіслати фотографію своєї роботи з назвою, ПІБ виконавця та закладу освіти на електронну адресу ІРЦ: </w:t>
      </w:r>
      <w:hyperlink r:id="rId10" w:history="1">
        <w:r w:rsidR="00255873" w:rsidRPr="00311FAA">
          <w:rPr>
            <w:rStyle w:val="a4"/>
            <w:rFonts w:ascii="Times New Roman" w:hAnsi="Times New Roman" w:cs="Times New Roman"/>
            <w:sz w:val="26"/>
            <w:szCs w:val="26"/>
            <w:shd w:val="clear" w:color="auto" w:fill="E9EEF6"/>
          </w:rPr>
          <w:t>ircboryslav@gmail.com</w:t>
        </w:r>
      </w:hyperlink>
      <w:r w:rsidR="00255873" w:rsidRPr="00311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55873" w:rsidRPr="00311FAA">
        <w:rPr>
          <w:rFonts w:ascii="Times New Roman" w:hAnsi="Times New Roman" w:cs="Times New Roman"/>
          <w:sz w:val="26"/>
          <w:szCs w:val="26"/>
        </w:rPr>
        <w:t xml:space="preserve">до 23 жовтня 2024 року, </w:t>
      </w:r>
      <w:r w:rsidR="00255873" w:rsidRPr="00311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заклади освіти повинні оприлюднити фото робіт на фейсбук сторінці закладу. У період з 23 по 24 жовтня 2024 року зібрати якомога більше </w:t>
      </w:r>
      <w:proofErr w:type="spellStart"/>
      <w:r w:rsidR="00255873" w:rsidRPr="00311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вподобайок</w:t>
      </w:r>
      <w:proofErr w:type="spellEnd"/>
      <w:r w:rsidR="00255873" w:rsidRPr="00311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а </w:t>
      </w:r>
      <w:r w:rsidR="002871E1" w:rsidRPr="00311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визначення переможців відбудеться 25.10.2024 року та оприлюдниться на сайтах та сторінках соцмереж організаторів.</w:t>
      </w:r>
      <w:r w:rsidR="00363EFC" w:rsidRPr="00311FA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</w:t>
      </w:r>
      <w:r w:rsidRPr="00311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Малюнки можуть бути виконані з допомогою батьків і педагогів.  Тематика малюнків – довільна.</w:t>
      </w:r>
      <w:r w:rsidR="00311FAA" w:rsidRPr="00311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5624C" w:rsidRPr="00311FAA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Положення про Конкурс додається. </w:t>
      </w:r>
      <w:r w:rsidR="00DA1E12" w:rsidRPr="00311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Всі роботи будуть опубліковані на сайт</w:t>
      </w:r>
      <w:r w:rsidR="00255873" w:rsidRPr="00311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 організаторів</w:t>
      </w:r>
      <w:r w:rsidR="00DA1E12" w:rsidRPr="00311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і соціальних сторінках</w:t>
      </w:r>
      <w:r w:rsidR="00255873" w:rsidRPr="00311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40AD0EA" w14:textId="6DFD8CD4" w:rsidR="00311FAA" w:rsidRDefault="00311FAA" w:rsidP="00311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108977" w14:textId="1C767C2A" w:rsidR="00311FAA" w:rsidRDefault="00311FAA" w:rsidP="00311FA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D14007" w14:textId="0CEAC7AC" w:rsidR="00F52772" w:rsidRPr="00311FAA" w:rsidRDefault="00F52772" w:rsidP="00252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1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 КУ «ІРЦ»                                                   Алла ДИДИК 0962600601</w:t>
      </w:r>
    </w:p>
    <w:p w14:paraId="18917909" w14:textId="1EA88F7D" w:rsidR="00246321" w:rsidRPr="00F52772" w:rsidRDefault="00246321">
      <w:pPr>
        <w:rPr>
          <w:rFonts w:ascii="Times New Roman" w:hAnsi="Times New Roman" w:cs="Times New Roman"/>
          <w:sz w:val="28"/>
          <w:szCs w:val="28"/>
        </w:rPr>
      </w:pPr>
    </w:p>
    <w:sectPr w:rsidR="00246321" w:rsidRPr="00F527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962BA"/>
    <w:multiLevelType w:val="multilevel"/>
    <w:tmpl w:val="7906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7B"/>
    <w:rsid w:val="00165AA2"/>
    <w:rsid w:val="00246321"/>
    <w:rsid w:val="00252363"/>
    <w:rsid w:val="00255873"/>
    <w:rsid w:val="002871E1"/>
    <w:rsid w:val="00311FAA"/>
    <w:rsid w:val="00363EFC"/>
    <w:rsid w:val="003961A3"/>
    <w:rsid w:val="004501C6"/>
    <w:rsid w:val="004B444F"/>
    <w:rsid w:val="0065624C"/>
    <w:rsid w:val="007A6957"/>
    <w:rsid w:val="00D347A1"/>
    <w:rsid w:val="00DA0698"/>
    <w:rsid w:val="00DA1E12"/>
    <w:rsid w:val="00DC7C7B"/>
    <w:rsid w:val="00F52772"/>
    <w:rsid w:val="00F7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FAB6"/>
  <w15:chartTrackingRefBased/>
  <w15:docId w15:val="{940A9E17-B66F-402F-A908-8ECB4CAE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29025,baiaagaaboqcaaadlgyaaau5bqaaaaaaaaaaaaaaaaaaaaaaaaaaaaaaaaaaaaaaaaaaaaaaaaaaaaaaaaaaaaaaaaaaaaaaaaaaaaaaaaaaaaaaaaaaaaaaaaaaaaaaaaaaaaaaaaaaaaaaaaaaaaaaaaaaaaaaaaaaaaaaaaaaaaaaaaaaaaaaaaaaaaaaaaaaaaaaaaaaaaaaaaaaaaaaaaaaaaaaaaaaaaa"/>
    <w:basedOn w:val="a"/>
    <w:rsid w:val="004B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4B444F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A1E12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F52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clusivecentrboryslav.kl.com.u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ircboryslav@gmail.com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cboryslav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B4D5E-C138-405F-B0C9-FD50A30F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1473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Дидик</dc:creator>
  <cp:keywords/>
  <dc:description/>
  <cp:lastModifiedBy>Алла Дидик</cp:lastModifiedBy>
  <cp:revision>10</cp:revision>
  <cp:lastPrinted>2024-10-09T06:50:00Z</cp:lastPrinted>
  <dcterms:created xsi:type="dcterms:W3CDTF">2024-10-07T13:29:00Z</dcterms:created>
  <dcterms:modified xsi:type="dcterms:W3CDTF">2024-10-10T07:19:00Z</dcterms:modified>
</cp:coreProperties>
</file>